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EC4411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SAKIGAKE vol.</w:t>
      </w:r>
      <w:r w:rsidR="009C3BD1"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 xml:space="preserve"> </w:t>
      </w:r>
      <w:r w:rsidR="009C3BD1">
        <w:rPr>
          <w:rFonts w:hint="eastAsia"/>
          <w:b/>
          <w:sz w:val="30"/>
          <w:szCs w:val="30"/>
        </w:rPr>
        <w:t>ささぽん</w:t>
      </w:r>
      <w:bookmarkStart w:id="0" w:name="_GoBack"/>
      <w:bookmarkEnd w:id="0"/>
    </w:p>
    <w:p w:rsidR="00E551DA" w:rsidRDefault="00E551DA" w:rsidP="00E551DA"/>
    <w:p w:rsidR="009C3BD1" w:rsidRPr="00AE3B78" w:rsidRDefault="009C3BD1" w:rsidP="00AE3B78">
      <w:pPr>
        <w:rPr>
          <w:b/>
          <w:sz w:val="24"/>
        </w:rPr>
      </w:pPr>
      <w:r>
        <w:rPr>
          <w:rFonts w:hint="eastAsia"/>
          <w:b/>
          <w:sz w:val="24"/>
          <w:lang w:val="ja-JP"/>
        </w:rPr>
        <w:t>『ささ結』でつくったぽん菓子せんべい</w:t>
      </w:r>
    </w:p>
    <w:p w:rsidR="009C3BD1" w:rsidRPr="005310BB" w:rsidRDefault="009C3BD1" w:rsidP="00AE3B7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昭和を感じさせる昔懐かしい身近なお菓子「ぽん菓子」から、新しい食感のぽん菓子せんべい「ささぽん」が生まれたことを知っていますか。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大崎の米『ささ結』ブランドコンソーシアムの会員である、古川農業協同組合と古川地域の菓子製造業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 xml:space="preserve"> 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株式会社松倉が連携し、古川農協管内産のブランド米『ささ結』を使った米菓子「ささぽん」を新発売しました。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７月１日、道の駅おおさきでお披露目会を開催し、本格販売をスタート。販売箇所を拡大し、手軽に買い求めることができるようになりました。</w:t>
      </w:r>
    </w:p>
    <w:p w:rsidR="009C3BD1" w:rsidRPr="005310BB" w:rsidRDefault="009C3BD1" w:rsidP="00AE3B7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これまでは、松倉の店舗とホームページ、道の駅おおさきで販売していましたが、みちのく古川食の蔵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 xml:space="preserve"> 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C3BD1" w:rsidRPr="005310BB">
              <w:rPr>
                <w:rFonts w:ascii="ＭＳ 明朝" w:eastAsia="ＭＳ 明朝" w:hAnsi="ＭＳ 明朝" w:cs="DFMinchoP-W3-WINP-RKSJ-H"/>
                <w:color w:val="231815"/>
                <w:kern w:val="0"/>
                <w:szCs w:val="21"/>
              </w:rPr>
              <w:t>か</w:t>
            </w:r>
          </w:rt>
          <w:rubyBase>
            <w:r w:rsidR="009C3BD1" w:rsidRPr="005310BB">
              <w:rPr>
                <w:rFonts w:asciiTheme="minorEastAsia" w:hAnsiTheme="minorEastAsia" w:cs="DFMinchoP-W3-WINP-RKSJ-H"/>
                <w:color w:val="231815"/>
                <w:kern w:val="0"/>
                <w:szCs w:val="21"/>
              </w:rPr>
              <w:t>醸</w:t>
            </w:r>
          </w:rubyBase>
        </w:ruby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9C3BD1" w:rsidRPr="005310BB">
              <w:rPr>
                <w:rFonts w:ascii="ＭＳ 明朝" w:eastAsia="ＭＳ 明朝" w:hAnsi="ＭＳ 明朝" w:cs="DFMinchoP-W3-WINP-RKSJ-H"/>
                <w:color w:val="231815"/>
                <w:kern w:val="0"/>
                <w:szCs w:val="21"/>
              </w:rPr>
              <w:t>むろ</w:t>
            </w:r>
          </w:rt>
          <w:rubyBase>
            <w:r w:rsidR="009C3BD1" w:rsidRPr="005310BB">
              <w:rPr>
                <w:rFonts w:asciiTheme="minorEastAsia" w:hAnsiTheme="minorEastAsia" w:cs="DFMinchoP-W3-WINP-RKSJ-H"/>
                <w:color w:val="231815"/>
                <w:kern w:val="0"/>
                <w:szCs w:val="21"/>
              </w:rPr>
              <w:t>室</w:t>
            </w:r>
          </w:rubyBase>
        </w:ruby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内にある大崎市観光物産センター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D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ｏｚ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o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、道の駅三本木やまなみ、ＪＲ古川駅でも販売しています。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MinchoP-W3-WINP-RKSJ-H" w:hint="eastAsia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ささぽんの原材料は古川農協管内産の『ささ結』を１００％使用し、玄米と精米を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1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対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1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の比率で加工しています。米菓は通常、加工用米を使用しますが、ささぽんは米そのものを使用しているため風味がよく出ています。玄米の油脂分が香りとうま味成分を醸し出しているのです。</w:t>
      </w:r>
    </w:p>
    <w:p w:rsidR="00AE3B78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MinchoP-W3-WINP-RKSJ-H" w:hint="eastAsia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製法は熱と圧力をかけるぽん菓子と似ています。油は一切使用せず、鉄板の型に米を入れ、圧力を加えて爆発させます。一度空気を抜いてから、再び熱と圧力を加えるという手間がかかっています。</w:t>
      </w:r>
    </w:p>
    <w:p w:rsidR="00AE3B78" w:rsidRPr="005310BB" w:rsidRDefault="009C3BD1" w:rsidP="005310B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DFMinchoP-W3-WINP-RKSJ-H" w:hint="eastAsia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共同開発のきっかけは、古川農協と松倉の「地元の米を使った商品開発」のマッチングでした。</w:t>
      </w:r>
    </w:p>
    <w:p w:rsidR="00AE3B78" w:rsidRPr="005310BB" w:rsidRDefault="00AE3B78" w:rsidP="005310B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DFMinchoP-W3-WINP-RKSJ-H" w:hint="eastAsia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今年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60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周年を迎えた「パパ好み」ですが、小さい頃から食べていたという高齢者のファンから、「歯が弱くなり煎餅が食べられなくなった」との声もあり、新たな商品開発を検討していました。</w:t>
      </w:r>
    </w:p>
    <w:p w:rsidR="00AE3B78" w:rsidRPr="005310BB" w:rsidRDefault="00AE3B78" w:rsidP="00AE3B78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一方で、古川農協では、地場農産物の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6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次産業化を検討していました。ブランド米『ささ結』のＰＲ、そして、消費拡大のため、気軽に楽しんでもらえる菓子の商品開発が進められていました。</w:t>
      </w:r>
    </w:p>
    <w:p w:rsidR="00AE3B78" w:rsidRPr="005310BB" w:rsidRDefault="00AE3B78" w:rsidP="00AE3B78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昨年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2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月、古川農協から松倉へ企画提案があり、共同開発がスタート。テストマーケティングとした「第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14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回アグリフードＥＸＰＯ東京」では、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3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種類の味を提供し、結果は僅差でしたが、塩味とずんだ味の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2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種類で売り出すことにしました。</w:t>
      </w:r>
    </w:p>
    <w:p w:rsidR="00AE3B78" w:rsidRPr="005310BB" w:rsidRDefault="00AE3B78" w:rsidP="00AE3B78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ターゲットは、幅広い年代層ですが、年配者向けにも、柔らかすぎず硬すぎずソフトな食感を意識して製品化しました。　</w:t>
      </w:r>
    </w:p>
    <w:p w:rsidR="00AE3B78" w:rsidRPr="005310BB" w:rsidRDefault="00AE3B78" w:rsidP="00AE3B7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パッケージは『ささ結』や世界農業遺産大崎耕土のロゴマークを手掛けた、株式会社アカオニ（山形県山形市）がデザインを担当しました。</w:t>
      </w:r>
    </w:p>
    <w:p w:rsidR="00AE3B78" w:rsidRPr="005310BB" w:rsidRDefault="00AE3B78" w:rsidP="00AE3B78">
      <w:pPr>
        <w:autoSpaceDE w:val="0"/>
        <w:autoSpaceDN w:val="0"/>
        <w:adjustRightInd w:val="0"/>
        <w:jc w:val="left"/>
        <w:rPr>
          <w:rFonts w:asciiTheme="minorEastAsia" w:hAnsiTheme="minorEastAsia" w:cs="DFMinchoP-W3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 xml:space="preserve">　今年、デビュー</w:t>
      </w:r>
      <w:r w:rsidRPr="005310BB">
        <w:rPr>
          <w:rFonts w:asciiTheme="minorEastAsia" w:hAnsiTheme="minorEastAsia" w:cs="DFMinchoP-W3-WINP-RKSJ-H"/>
          <w:color w:val="231815"/>
          <w:kern w:val="0"/>
          <w:szCs w:val="21"/>
        </w:rPr>
        <w:t>6</w:t>
      </w:r>
      <w:r w:rsidRPr="005310BB">
        <w:rPr>
          <w:rFonts w:asciiTheme="minorEastAsia" w:hAnsiTheme="minorEastAsia" w:cs="DFMinchoP-W3-WINP-RKSJ-H" w:hint="eastAsia"/>
          <w:color w:val="231815"/>
          <w:kern w:val="0"/>
          <w:szCs w:val="21"/>
        </w:rPr>
        <w:t>年目を迎えるブランド米『ささ結』とともに、世界農業遺産大崎耕土を代表する名産として「ささぽん」に期待が膨らみます。</w:t>
      </w:r>
    </w:p>
    <w:p w:rsidR="00AE3B78" w:rsidRPr="005310BB" w:rsidRDefault="00AE3B78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 w:hint="eastAsia"/>
          <w:color w:val="231815"/>
          <w:kern w:val="0"/>
          <w:szCs w:val="21"/>
        </w:rPr>
      </w:pPr>
    </w:p>
    <w:p w:rsidR="009C3BD1" w:rsidRPr="005310BB" w:rsidRDefault="00AE3B78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写真：</w:t>
      </w:r>
      <w:r w:rsidR="009C3BD1"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「幅広い年代に食べてもらえるよう工夫している。今年収穫される新米を使った冬季限定商品などを考えたい。」と話す株式会社松倉の松倉善輝常務。</w:t>
      </w:r>
    </w:p>
    <w:p w:rsidR="00AE3B78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 w:hint="eastAsia"/>
          <w:color w:val="231815"/>
          <w:kern w:val="0"/>
          <w:szCs w:val="21"/>
        </w:rPr>
      </w:pP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 xml:space="preserve">　ささぽんについての問い合わせは、㈱松倉</w:t>
      </w:r>
      <w:r w:rsidRPr="005310BB">
        <w:rPr>
          <w:rFonts w:asciiTheme="minorEastAsia" w:hAnsiTheme="minorEastAsia" w:cs="DFGothicPG-W5-WINP-RKSJ-H" w:hint="eastAsia"/>
          <w:color w:val="231815"/>
          <w:kern w:val="0"/>
          <w:szCs w:val="21"/>
        </w:rPr>
        <w:t></w:t>
      </w:r>
      <w:r w:rsidRPr="005310BB">
        <w:rPr>
          <w:rFonts w:asciiTheme="minorEastAsia" w:hAnsiTheme="minorEastAsia" w:cs="DFGothicP-W2-WINP-RKSJ-H"/>
          <w:color w:val="231815"/>
          <w:kern w:val="0"/>
          <w:szCs w:val="21"/>
        </w:rPr>
        <w:t xml:space="preserve">22-0259 </w:t>
      </w: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へ。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『ささ結』は、真空パックのほか、手軽なレンジごはんパックも好評発売中。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道の駅おおさきで行われたお披露目会では、開店と同時に「ささぽん」を買い求めるファンも。</w:t>
      </w:r>
    </w:p>
    <w:p w:rsidR="009C3BD1" w:rsidRPr="005310BB" w:rsidRDefault="009C3BD1" w:rsidP="009C3BD1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231815"/>
          <w:kern w:val="0"/>
          <w:szCs w:val="21"/>
        </w:rPr>
      </w:pP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大好評の「純米大吟醸</w:t>
      </w:r>
      <w:r w:rsidRPr="005310BB">
        <w:rPr>
          <w:rFonts w:asciiTheme="minorEastAsia" w:hAnsiTheme="minorEastAsia" w:cs="DFGothicP-W2-WINP-RKSJ-H"/>
          <w:color w:val="231815"/>
          <w:kern w:val="0"/>
          <w:szCs w:val="21"/>
        </w:rPr>
        <w:t xml:space="preserve"> </w:t>
      </w:r>
      <w:r w:rsidRPr="005310BB">
        <w:rPr>
          <w:rFonts w:asciiTheme="minorEastAsia" w:hAnsiTheme="minorEastAsia" w:cs="DFGothicP-W2-WINP-RKSJ-H" w:hint="eastAsia"/>
          <w:color w:val="231815"/>
          <w:kern w:val="0"/>
          <w:szCs w:val="21"/>
        </w:rPr>
        <w:t>ささ結」のおつまみとして、ささぽんをぜひどうぞ！</w:t>
      </w:r>
    </w:p>
    <w:p w:rsidR="00AE3B78" w:rsidRPr="005310BB" w:rsidRDefault="009C3BD1" w:rsidP="00AE3B78">
      <w:pPr>
        <w:autoSpaceDE w:val="0"/>
        <w:autoSpaceDN w:val="0"/>
        <w:adjustRightInd w:val="0"/>
        <w:jc w:val="left"/>
        <w:rPr>
          <w:rFonts w:asciiTheme="minorEastAsia" w:hAnsiTheme="minorEastAsia" w:cs="DFHSGothic-W9-WINP-RKSJ-H"/>
          <w:color w:val="000000"/>
          <w:kern w:val="0"/>
          <w:szCs w:val="21"/>
        </w:rPr>
      </w:pPr>
      <w:r w:rsidRPr="005310BB">
        <w:rPr>
          <w:rFonts w:asciiTheme="minorEastAsia" w:hAnsiTheme="minorEastAsia" w:cs="DFGothicP-W5-WINP-RKSJ-H" w:hint="eastAsia"/>
          <w:color w:val="231815"/>
          <w:kern w:val="0"/>
          <w:szCs w:val="21"/>
        </w:rPr>
        <w:t>塩味・ずんだ味</w:t>
      </w:r>
      <w:r w:rsidR="00AE3B78" w:rsidRPr="005310BB">
        <w:rPr>
          <w:rFonts w:asciiTheme="minorEastAsia" w:hAnsiTheme="minorEastAsia" w:cs="DFGothicP-W5-WINP-RKSJ-H" w:hint="eastAsia"/>
          <w:color w:val="231815"/>
          <w:kern w:val="0"/>
          <w:szCs w:val="21"/>
        </w:rPr>
        <w:t xml:space="preserve">　</w:t>
      </w:r>
      <w:r w:rsidR="005310BB" w:rsidRPr="005310BB">
        <w:rPr>
          <w:rFonts w:asciiTheme="minorEastAsia" w:hAnsiTheme="minorEastAsia" w:cs="DFGothicP-W5-WINP-RKSJ-H" w:hint="eastAsia"/>
          <w:color w:val="231815"/>
          <w:kern w:val="0"/>
          <w:szCs w:val="21"/>
        </w:rPr>
        <w:t>◎</w:t>
      </w:r>
      <w:r w:rsidR="00AE3B78" w:rsidRPr="005310BB">
        <w:rPr>
          <w:rFonts w:asciiTheme="minorEastAsia" w:hAnsiTheme="minorEastAsia" w:cs="DFHSGothic-W9-WINP-RKSJ-H" w:hint="eastAsia"/>
          <w:color w:val="000000"/>
          <w:kern w:val="0"/>
          <w:szCs w:val="21"/>
        </w:rPr>
        <w:t xml:space="preserve">１箱12枚入り864円（税込）　</w:t>
      </w:r>
      <w:r w:rsidR="005310BB" w:rsidRPr="005310BB">
        <w:rPr>
          <w:rFonts w:asciiTheme="minorEastAsia" w:hAnsiTheme="minorEastAsia" w:cs="DFHSGothic-W9-WINP-RKSJ-H" w:hint="eastAsia"/>
          <w:color w:val="000000"/>
          <w:kern w:val="0"/>
          <w:szCs w:val="21"/>
        </w:rPr>
        <w:t>◎</w:t>
      </w:r>
      <w:r w:rsidR="00AE3B78" w:rsidRPr="005310BB">
        <w:rPr>
          <w:rFonts w:asciiTheme="minorEastAsia" w:hAnsiTheme="minorEastAsia" w:cs="DFHSGothic-W9-WINP-RKSJ-H" w:hint="eastAsia"/>
          <w:color w:val="000000"/>
          <w:kern w:val="0"/>
          <w:szCs w:val="21"/>
        </w:rPr>
        <w:t>１袋　５枚入り378円（税込）</w:t>
      </w:r>
    </w:p>
    <w:sectPr w:rsidR="00AE3B78" w:rsidRPr="005310BB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78" w:rsidRDefault="00AE3B78" w:rsidP="00ED6A6E">
      <w:r>
        <w:separator/>
      </w:r>
    </w:p>
  </w:endnote>
  <w:endnote w:type="continuationSeparator" w:id="0">
    <w:p w:rsidR="00AE3B78" w:rsidRDefault="00AE3B78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DFMinchoP-W3-WINP-RKSJ-H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DFGothicP-W2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9-WINP-RKSJ-H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78" w:rsidRDefault="00AE3B78" w:rsidP="00ED6A6E">
      <w:r>
        <w:separator/>
      </w:r>
    </w:p>
  </w:footnote>
  <w:footnote w:type="continuationSeparator" w:id="0">
    <w:p w:rsidR="00AE3B78" w:rsidRDefault="00AE3B78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A5513"/>
    <w:rsid w:val="000B73C6"/>
    <w:rsid w:val="00102D19"/>
    <w:rsid w:val="00111BAD"/>
    <w:rsid w:val="0014127F"/>
    <w:rsid w:val="00185936"/>
    <w:rsid w:val="001C1866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10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8469A0"/>
    <w:rsid w:val="008A6E80"/>
    <w:rsid w:val="008B4837"/>
    <w:rsid w:val="009C3BD1"/>
    <w:rsid w:val="009C5056"/>
    <w:rsid w:val="009C75A7"/>
    <w:rsid w:val="009D57CA"/>
    <w:rsid w:val="00A27D31"/>
    <w:rsid w:val="00AB4968"/>
    <w:rsid w:val="00AE3B78"/>
    <w:rsid w:val="00B11D84"/>
    <w:rsid w:val="00B834D2"/>
    <w:rsid w:val="00B850F9"/>
    <w:rsid w:val="00BC3FCF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都築　さとみ</cp:lastModifiedBy>
  <cp:revision>5</cp:revision>
  <dcterms:created xsi:type="dcterms:W3CDTF">2020-07-22T07:58:00Z</dcterms:created>
  <dcterms:modified xsi:type="dcterms:W3CDTF">2020-07-22T08:18:00Z</dcterms:modified>
</cp:coreProperties>
</file>